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73A" w:rsidRDefault="0022573A" w:rsidP="00295D6B">
      <w:pPr>
        <w:tabs>
          <w:tab w:val="left" w:pos="0"/>
        </w:tabs>
        <w:ind w:left="6379"/>
        <w:rPr>
          <w:b/>
          <w:lang w:val="bg-BG"/>
        </w:rPr>
      </w:pPr>
      <w:bookmarkStart w:id="0" w:name="_GoBack"/>
      <w:bookmarkEnd w:id="0"/>
      <w:r>
        <w:rPr>
          <w:b/>
          <w:lang w:val="bg-BG"/>
        </w:rPr>
        <w:t>ДО</w:t>
      </w:r>
    </w:p>
    <w:p w:rsidR="0048165A" w:rsidRDefault="0048165A" w:rsidP="00295D6B">
      <w:pPr>
        <w:tabs>
          <w:tab w:val="left" w:pos="0"/>
        </w:tabs>
        <w:ind w:left="6379" w:hanging="1"/>
        <w:rPr>
          <w:b/>
          <w:lang w:val="bg-BG"/>
        </w:rPr>
      </w:pPr>
      <w:r>
        <w:rPr>
          <w:b/>
          <w:lang w:val="bg-BG"/>
        </w:rPr>
        <w:t>НАУЧНИЯ СЪВЕТ</w:t>
      </w:r>
    </w:p>
    <w:p w:rsidR="0022573A" w:rsidRDefault="0048165A" w:rsidP="00295D6B">
      <w:pPr>
        <w:tabs>
          <w:tab w:val="left" w:pos="0"/>
        </w:tabs>
        <w:ind w:left="6379" w:hanging="1"/>
        <w:rPr>
          <w:b/>
          <w:lang w:val="bg-BG"/>
        </w:rPr>
      </w:pPr>
      <w:r>
        <w:rPr>
          <w:b/>
          <w:lang w:val="bg-BG"/>
        </w:rPr>
        <w:t>НА ИИКТ-БАН</w:t>
      </w:r>
    </w:p>
    <w:p w:rsidR="0022573A" w:rsidRDefault="0022573A" w:rsidP="00295D6B">
      <w:pPr>
        <w:tabs>
          <w:tab w:val="left" w:pos="0"/>
        </w:tabs>
      </w:pPr>
    </w:p>
    <w:p w:rsidR="00E24080" w:rsidRDefault="00E24080" w:rsidP="00295D6B">
      <w:pPr>
        <w:tabs>
          <w:tab w:val="left" w:pos="0"/>
        </w:tabs>
      </w:pPr>
    </w:p>
    <w:p w:rsidR="00E24080" w:rsidRDefault="00E24080" w:rsidP="00295D6B">
      <w:pPr>
        <w:tabs>
          <w:tab w:val="left" w:pos="0"/>
        </w:tabs>
      </w:pPr>
    </w:p>
    <w:p w:rsidR="00E24080" w:rsidRDefault="00E24080" w:rsidP="00295D6B">
      <w:pPr>
        <w:tabs>
          <w:tab w:val="left" w:pos="0"/>
        </w:tabs>
      </w:pPr>
    </w:p>
    <w:p w:rsidR="00E24080" w:rsidRPr="00E24080" w:rsidRDefault="00E24080" w:rsidP="00295D6B">
      <w:pPr>
        <w:tabs>
          <w:tab w:val="left" w:pos="0"/>
        </w:tabs>
      </w:pPr>
    </w:p>
    <w:p w:rsidR="0022573A" w:rsidRDefault="0022573A" w:rsidP="00295D6B">
      <w:pPr>
        <w:tabs>
          <w:tab w:val="left" w:pos="0"/>
        </w:tabs>
        <w:rPr>
          <w:lang w:val="bg-BG"/>
        </w:rPr>
      </w:pPr>
    </w:p>
    <w:p w:rsidR="0022573A" w:rsidRPr="0048165A" w:rsidRDefault="0022573A" w:rsidP="00295D6B">
      <w:pPr>
        <w:tabs>
          <w:tab w:val="left" w:pos="0"/>
        </w:tabs>
        <w:jc w:val="center"/>
        <w:rPr>
          <w:b/>
          <w:sz w:val="32"/>
          <w:szCs w:val="32"/>
          <w:lang w:val="bg-BG"/>
        </w:rPr>
      </w:pPr>
      <w:r w:rsidRPr="0048165A">
        <w:rPr>
          <w:b/>
          <w:sz w:val="32"/>
          <w:szCs w:val="32"/>
          <w:lang w:val="bg-BG"/>
        </w:rPr>
        <w:t>Д О К Л А Д</w:t>
      </w:r>
    </w:p>
    <w:p w:rsidR="0022573A" w:rsidRDefault="0022573A" w:rsidP="00295D6B">
      <w:pPr>
        <w:tabs>
          <w:tab w:val="left" w:pos="0"/>
        </w:tabs>
        <w:jc w:val="center"/>
        <w:rPr>
          <w:b/>
          <w:lang w:val="bg-BG"/>
        </w:rPr>
      </w:pPr>
    </w:p>
    <w:p w:rsidR="0022573A" w:rsidRDefault="0022573A" w:rsidP="00295D6B">
      <w:pPr>
        <w:tabs>
          <w:tab w:val="left" w:pos="0"/>
        </w:tabs>
        <w:jc w:val="center"/>
        <w:rPr>
          <w:b/>
          <w:lang w:val="bg-BG"/>
        </w:rPr>
      </w:pPr>
      <w:r>
        <w:rPr>
          <w:b/>
          <w:lang w:val="bg-BG"/>
        </w:rPr>
        <w:t xml:space="preserve">от </w:t>
      </w:r>
      <w:r w:rsidR="00295D6B">
        <w:rPr>
          <w:b/>
          <w:lang w:val="bg-BG"/>
        </w:rPr>
        <w:t>????</w:t>
      </w:r>
    </w:p>
    <w:p w:rsidR="0022573A" w:rsidRDefault="0022573A" w:rsidP="00295D6B">
      <w:pPr>
        <w:tabs>
          <w:tab w:val="left" w:pos="0"/>
        </w:tabs>
        <w:jc w:val="center"/>
        <w:rPr>
          <w:b/>
          <w:lang w:val="bg-BG"/>
        </w:rPr>
      </w:pPr>
      <w:r>
        <w:rPr>
          <w:b/>
          <w:lang w:val="bg-BG"/>
        </w:rPr>
        <w:t>ръководител на секция “</w:t>
      </w:r>
      <w:r w:rsidR="00295D6B">
        <w:rPr>
          <w:b/>
          <w:lang w:val="bg-BG"/>
        </w:rPr>
        <w:t>?????</w:t>
      </w:r>
      <w:r>
        <w:rPr>
          <w:b/>
          <w:lang w:val="bg-BG"/>
        </w:rPr>
        <w:t>”</w:t>
      </w:r>
    </w:p>
    <w:p w:rsidR="0022573A" w:rsidRDefault="0022573A" w:rsidP="00295D6B">
      <w:pPr>
        <w:tabs>
          <w:tab w:val="left" w:pos="0"/>
        </w:tabs>
        <w:jc w:val="both"/>
      </w:pPr>
    </w:p>
    <w:p w:rsidR="00E24080" w:rsidRDefault="00E24080" w:rsidP="00295D6B">
      <w:pPr>
        <w:tabs>
          <w:tab w:val="left" w:pos="0"/>
        </w:tabs>
        <w:jc w:val="both"/>
      </w:pPr>
    </w:p>
    <w:p w:rsidR="00E24080" w:rsidRPr="00E24080" w:rsidRDefault="00E24080" w:rsidP="00295D6B">
      <w:pPr>
        <w:tabs>
          <w:tab w:val="left" w:pos="0"/>
        </w:tabs>
        <w:jc w:val="both"/>
      </w:pPr>
    </w:p>
    <w:p w:rsidR="0022573A" w:rsidRDefault="0022573A" w:rsidP="00295D6B">
      <w:pPr>
        <w:tabs>
          <w:tab w:val="left" w:pos="0"/>
        </w:tabs>
        <w:spacing w:line="276" w:lineRule="auto"/>
        <w:ind w:left="425" w:firstLine="709"/>
        <w:rPr>
          <w:lang w:val="bg-BG"/>
        </w:rPr>
      </w:pPr>
      <w:r>
        <w:rPr>
          <w:lang w:val="bg-BG"/>
        </w:rPr>
        <w:t>Уважаеми членове на Научния съвет на ИИКТ,</w:t>
      </w:r>
    </w:p>
    <w:p w:rsidR="0022573A" w:rsidRPr="007D5BB3" w:rsidRDefault="0022573A" w:rsidP="00295D6B">
      <w:pPr>
        <w:tabs>
          <w:tab w:val="left" w:pos="0"/>
        </w:tabs>
        <w:spacing w:line="276" w:lineRule="auto"/>
        <w:jc w:val="both"/>
        <w:rPr>
          <w:lang w:val="bg-BG"/>
        </w:rPr>
      </w:pPr>
    </w:p>
    <w:p w:rsidR="0022573A" w:rsidRDefault="001D2B5C" w:rsidP="00295D6B">
      <w:pPr>
        <w:tabs>
          <w:tab w:val="left" w:pos="0"/>
        </w:tabs>
        <w:spacing w:line="276" w:lineRule="auto"/>
        <w:ind w:firstLine="1134"/>
        <w:jc w:val="both"/>
      </w:pPr>
      <w:proofErr w:type="spellStart"/>
      <w:r>
        <w:t>Във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 xml:space="preserve"> с</w:t>
      </w:r>
      <w:r w:rsidR="00E24080">
        <w:t xml:space="preserve"> </w:t>
      </w:r>
      <w:proofErr w:type="spellStart"/>
      <w:r w:rsidR="00E24080" w:rsidRPr="00E24080">
        <w:t>обяве</w:t>
      </w:r>
      <w:r w:rsidR="00E24080">
        <w:t>ния</w:t>
      </w:r>
      <w:proofErr w:type="spellEnd"/>
      <w:r w:rsidR="00E24080" w:rsidRPr="00E24080">
        <w:t xml:space="preserve"> </w:t>
      </w:r>
      <w:r w:rsidR="00241F03">
        <w:rPr>
          <w:lang w:val="bg-BG"/>
        </w:rPr>
        <w:t xml:space="preserve">в ДВ бр. </w:t>
      </w:r>
      <w:r w:rsidR="00295D6B">
        <w:rPr>
          <w:lang w:val="bg-BG"/>
        </w:rPr>
        <w:t>??</w:t>
      </w:r>
      <w:r w:rsidR="00241F03">
        <w:rPr>
          <w:lang w:val="bg-BG"/>
        </w:rPr>
        <w:t>/</w:t>
      </w:r>
      <w:r w:rsidR="00295D6B">
        <w:rPr>
          <w:lang w:val="bg-BG"/>
        </w:rPr>
        <w:t>??</w:t>
      </w:r>
      <w:r w:rsidR="00241F03">
        <w:rPr>
          <w:lang w:val="bg-BG"/>
        </w:rPr>
        <w:t>.</w:t>
      </w:r>
      <w:r w:rsidR="00295D6B">
        <w:rPr>
          <w:lang w:val="bg-BG"/>
        </w:rPr>
        <w:t>??</w:t>
      </w:r>
      <w:r w:rsidR="00241F03">
        <w:rPr>
          <w:lang w:val="bg-BG"/>
        </w:rPr>
        <w:t>.</w:t>
      </w:r>
      <w:r w:rsidR="00295D6B">
        <w:rPr>
          <w:lang w:val="bg-BG"/>
        </w:rPr>
        <w:t>????</w:t>
      </w:r>
      <w:r w:rsidR="00241F03">
        <w:rPr>
          <w:lang w:val="bg-BG"/>
        </w:rPr>
        <w:t xml:space="preserve"> г. </w:t>
      </w:r>
      <w:proofErr w:type="spellStart"/>
      <w:r w:rsidR="00E24080" w:rsidRPr="00E24080">
        <w:t>конкурс</w:t>
      </w:r>
      <w:proofErr w:type="spellEnd"/>
      <w:r w:rsidR="00E24080" w:rsidRPr="00E24080">
        <w:t xml:space="preserve"> </w:t>
      </w:r>
      <w:proofErr w:type="spellStart"/>
      <w:r w:rsidR="00E24080" w:rsidRPr="00E24080">
        <w:t>за</w:t>
      </w:r>
      <w:proofErr w:type="spellEnd"/>
      <w:r w:rsidR="00E24080" w:rsidRPr="00E24080">
        <w:t xml:space="preserve"> </w:t>
      </w:r>
      <w:proofErr w:type="spellStart"/>
      <w:r w:rsidR="00E24080" w:rsidRPr="00E24080">
        <w:t>академичната</w:t>
      </w:r>
      <w:proofErr w:type="spellEnd"/>
      <w:r w:rsidR="00E24080" w:rsidRPr="00E24080">
        <w:t xml:space="preserve"> </w:t>
      </w:r>
      <w:proofErr w:type="spellStart"/>
      <w:r w:rsidR="00E24080" w:rsidRPr="00E24080">
        <w:t>длъжност</w:t>
      </w:r>
      <w:proofErr w:type="spellEnd"/>
      <w:r w:rsidR="00E24080" w:rsidRPr="00E24080">
        <w:t xml:space="preserve"> </w:t>
      </w:r>
      <w:r w:rsidR="00241F03">
        <w:rPr>
          <w:lang w:val="bg-BG"/>
        </w:rPr>
        <w:t>„</w:t>
      </w:r>
      <w:r w:rsidR="00AB2CA2">
        <w:rPr>
          <w:lang w:val="bg-BG"/>
        </w:rPr>
        <w:t>професор</w:t>
      </w:r>
      <w:r w:rsidR="00241F03">
        <w:rPr>
          <w:lang w:val="bg-BG"/>
        </w:rPr>
        <w:t>“</w:t>
      </w:r>
      <w:r w:rsidR="00E24080" w:rsidRPr="00E24080">
        <w:t xml:space="preserve"> </w:t>
      </w:r>
      <w:proofErr w:type="spellStart"/>
      <w:r w:rsidR="00E24080" w:rsidRPr="00E24080">
        <w:t>по</w:t>
      </w:r>
      <w:proofErr w:type="spellEnd"/>
      <w:r w:rsidR="00E24080" w:rsidRPr="00E24080">
        <w:t xml:space="preserve"> </w:t>
      </w:r>
      <w:proofErr w:type="spellStart"/>
      <w:r w:rsidR="00E24080" w:rsidRPr="00E24080">
        <w:t>професионално</w:t>
      </w:r>
      <w:proofErr w:type="spellEnd"/>
      <w:r w:rsidR="00E24080" w:rsidRPr="00E24080">
        <w:t xml:space="preserve"> </w:t>
      </w:r>
      <w:proofErr w:type="spellStart"/>
      <w:r w:rsidR="00E24080" w:rsidRPr="00E24080">
        <w:t>направление</w:t>
      </w:r>
      <w:proofErr w:type="spellEnd"/>
      <w:r w:rsidR="00E24080" w:rsidRPr="00E24080">
        <w:t xml:space="preserve"> </w:t>
      </w:r>
      <w:r w:rsidR="00295D6B">
        <w:rPr>
          <w:lang w:val="bg-BG"/>
        </w:rPr>
        <w:t>?????</w:t>
      </w:r>
      <w:r w:rsidR="00E24080" w:rsidRPr="00E24080">
        <w:t xml:space="preserve">, </w:t>
      </w:r>
      <w:proofErr w:type="spellStart"/>
      <w:r w:rsidR="00E24080" w:rsidRPr="00E24080">
        <w:t>специалност</w:t>
      </w:r>
      <w:proofErr w:type="spellEnd"/>
      <w:r w:rsidR="00E24080" w:rsidRPr="00E24080">
        <w:t xml:space="preserve"> </w:t>
      </w:r>
      <w:r w:rsidR="00295D6B">
        <w:rPr>
          <w:lang w:val="bg-BG"/>
        </w:rPr>
        <w:t>?????</w:t>
      </w:r>
      <w:r w:rsidR="00E24080" w:rsidRPr="00E24080">
        <w:t xml:space="preserve">, </w:t>
      </w:r>
      <w:proofErr w:type="spellStart"/>
      <w:r w:rsidR="00E24080" w:rsidRPr="00E24080">
        <w:t>за</w:t>
      </w:r>
      <w:proofErr w:type="spellEnd"/>
      <w:r w:rsidR="00E24080" w:rsidRPr="00E24080">
        <w:t xml:space="preserve"> </w:t>
      </w:r>
      <w:proofErr w:type="spellStart"/>
      <w:r w:rsidR="00E24080" w:rsidRPr="00E24080">
        <w:t>нуждите</w:t>
      </w:r>
      <w:proofErr w:type="spellEnd"/>
      <w:r w:rsidR="00E24080" w:rsidRPr="00E24080">
        <w:t xml:space="preserve"> </w:t>
      </w:r>
      <w:proofErr w:type="spellStart"/>
      <w:r w:rsidR="00E24080" w:rsidRPr="00E24080">
        <w:t>на</w:t>
      </w:r>
      <w:proofErr w:type="spellEnd"/>
      <w:r w:rsidR="00E24080" w:rsidRPr="00E24080">
        <w:t xml:space="preserve"> </w:t>
      </w:r>
      <w:proofErr w:type="spellStart"/>
      <w:r w:rsidR="00E24080" w:rsidRPr="00E24080">
        <w:t>секция</w:t>
      </w:r>
      <w:proofErr w:type="spellEnd"/>
      <w:r w:rsidR="00E24080" w:rsidRPr="00E24080">
        <w:t xml:space="preserve"> „</w:t>
      </w:r>
      <w:r w:rsidR="00295D6B">
        <w:rPr>
          <w:lang w:val="bg-BG"/>
        </w:rPr>
        <w:t>???</w:t>
      </w:r>
      <w:r w:rsidR="00241F03">
        <w:t>”</w:t>
      </w:r>
      <w:r w:rsidR="00241F03">
        <w:rPr>
          <w:lang w:val="bg-BG"/>
        </w:rPr>
        <w:t xml:space="preserve"> и</w:t>
      </w:r>
      <w:r w:rsidR="00E24080">
        <w:t xml:space="preserve"> </w:t>
      </w:r>
      <w:r w:rsidR="007D5BB3">
        <w:rPr>
          <w:lang w:val="bg-BG"/>
        </w:rPr>
        <w:t xml:space="preserve">решение на </w:t>
      </w:r>
      <w:r w:rsidR="00DC7A73">
        <w:rPr>
          <w:lang w:val="bg-BG"/>
        </w:rPr>
        <w:t>събр</w:t>
      </w:r>
      <w:r w:rsidR="007D5BB3">
        <w:rPr>
          <w:lang w:val="bg-BG"/>
        </w:rPr>
        <w:t>ание</w:t>
      </w:r>
      <w:r w:rsidR="00DC7A73">
        <w:rPr>
          <w:lang w:val="bg-BG"/>
        </w:rPr>
        <w:t>то</w:t>
      </w:r>
      <w:r w:rsidR="007D5BB3">
        <w:rPr>
          <w:lang w:val="bg-BG"/>
        </w:rPr>
        <w:t xml:space="preserve"> на секцията от </w:t>
      </w:r>
      <w:r w:rsidR="00295D6B">
        <w:rPr>
          <w:lang w:val="bg-BG"/>
        </w:rPr>
        <w:t>??</w:t>
      </w:r>
      <w:r w:rsidR="007D5BB3">
        <w:rPr>
          <w:lang w:val="bg-BG"/>
        </w:rPr>
        <w:t>.</w:t>
      </w:r>
      <w:r w:rsidR="00295D6B">
        <w:rPr>
          <w:lang w:val="bg-BG"/>
        </w:rPr>
        <w:t>??</w:t>
      </w:r>
      <w:r w:rsidR="007D5BB3">
        <w:rPr>
          <w:lang w:val="bg-BG"/>
        </w:rPr>
        <w:t>.</w:t>
      </w:r>
      <w:r w:rsidR="00295D6B">
        <w:rPr>
          <w:lang w:val="bg-BG"/>
        </w:rPr>
        <w:t>????</w:t>
      </w:r>
      <w:r w:rsidR="007D5BB3">
        <w:rPr>
          <w:lang w:val="bg-BG"/>
        </w:rPr>
        <w:t xml:space="preserve"> г., предлага</w:t>
      </w:r>
      <w:r w:rsidR="007D5BB3">
        <w:t>м</w:t>
      </w:r>
      <w:r w:rsidR="007D5BB3">
        <w:rPr>
          <w:lang w:val="bg-BG"/>
        </w:rPr>
        <w:t xml:space="preserve"> Научният съвет да </w:t>
      </w:r>
      <w:r w:rsidR="00295D6B">
        <w:rPr>
          <w:lang w:val="bg-BG"/>
        </w:rPr>
        <w:t>утвърди следния състав на</w:t>
      </w:r>
      <w:r w:rsidR="007D5BB3">
        <w:rPr>
          <w:lang w:val="bg-BG"/>
        </w:rPr>
        <w:t xml:space="preserve"> научно</w:t>
      </w:r>
      <w:r w:rsidR="00295D6B">
        <w:rPr>
          <w:lang w:val="bg-BG"/>
        </w:rPr>
        <w:t>то</w:t>
      </w:r>
      <w:r w:rsidR="007D5BB3">
        <w:rPr>
          <w:lang w:val="bg-BG"/>
        </w:rPr>
        <w:t xml:space="preserve"> жури по конкурса</w:t>
      </w:r>
      <w:r w:rsidR="0022573A">
        <w:rPr>
          <w:lang w:val="bg-BG"/>
        </w:rPr>
        <w:t>:</w:t>
      </w:r>
    </w:p>
    <w:p w:rsidR="00E909BA" w:rsidRDefault="00295D6B" w:rsidP="00295D6B">
      <w:pPr>
        <w:tabs>
          <w:tab w:val="left" w:pos="0"/>
        </w:tabs>
        <w:spacing w:line="276" w:lineRule="auto"/>
        <w:ind w:left="1134"/>
        <w:jc w:val="both"/>
      </w:pPr>
      <w:r>
        <w:rPr>
          <w:lang w:val="bg-BG"/>
        </w:rPr>
        <w:t>академична длъжност, научна степен, трите имена</w:t>
      </w:r>
      <w:r w:rsidR="007D5BB3">
        <w:rPr>
          <w:lang w:val="bg-BG"/>
        </w:rPr>
        <w:t xml:space="preserve"> – </w:t>
      </w:r>
      <w:r>
        <w:rPr>
          <w:lang w:val="bg-BG"/>
        </w:rPr>
        <w:t>месторабота</w:t>
      </w:r>
    </w:p>
    <w:p w:rsidR="00295D6B" w:rsidRDefault="00295D6B" w:rsidP="00295D6B">
      <w:pPr>
        <w:tabs>
          <w:tab w:val="left" w:pos="0"/>
        </w:tabs>
        <w:spacing w:line="276" w:lineRule="auto"/>
        <w:ind w:left="1134"/>
        <w:jc w:val="both"/>
      </w:pPr>
      <w:r>
        <w:rPr>
          <w:lang w:val="bg-BG"/>
        </w:rPr>
        <w:t>академична длъжност, научна степен, трите имена – месторабота</w:t>
      </w:r>
    </w:p>
    <w:p w:rsidR="00295D6B" w:rsidRDefault="00295D6B" w:rsidP="00295D6B">
      <w:pPr>
        <w:tabs>
          <w:tab w:val="left" w:pos="0"/>
        </w:tabs>
        <w:spacing w:line="276" w:lineRule="auto"/>
        <w:ind w:left="1134"/>
        <w:jc w:val="both"/>
      </w:pPr>
      <w:r>
        <w:rPr>
          <w:lang w:val="bg-BG"/>
        </w:rPr>
        <w:t>академична длъжност, научна степен, трите имена – месторабота</w:t>
      </w:r>
    </w:p>
    <w:p w:rsidR="00295D6B" w:rsidRDefault="00295D6B" w:rsidP="00295D6B">
      <w:pPr>
        <w:tabs>
          <w:tab w:val="left" w:pos="0"/>
        </w:tabs>
        <w:spacing w:line="276" w:lineRule="auto"/>
        <w:ind w:left="1134"/>
        <w:jc w:val="both"/>
      </w:pPr>
      <w:r>
        <w:rPr>
          <w:lang w:val="bg-BG"/>
        </w:rPr>
        <w:t>академична длъжност, научна степен, трите имена – месторабота</w:t>
      </w:r>
    </w:p>
    <w:p w:rsidR="00295D6B" w:rsidRDefault="00295D6B" w:rsidP="00295D6B">
      <w:pPr>
        <w:tabs>
          <w:tab w:val="left" w:pos="0"/>
        </w:tabs>
        <w:spacing w:line="276" w:lineRule="auto"/>
        <w:ind w:left="1134"/>
        <w:jc w:val="both"/>
      </w:pPr>
      <w:r>
        <w:rPr>
          <w:lang w:val="bg-BG"/>
        </w:rPr>
        <w:t>академична длъжност, научна степен, трите имена – месторабота</w:t>
      </w:r>
    </w:p>
    <w:p w:rsidR="005C5ADC" w:rsidRDefault="005C5ADC" w:rsidP="005C5ADC">
      <w:pPr>
        <w:tabs>
          <w:tab w:val="left" w:pos="0"/>
        </w:tabs>
        <w:spacing w:line="276" w:lineRule="auto"/>
        <w:ind w:left="1134"/>
        <w:jc w:val="both"/>
      </w:pPr>
      <w:r>
        <w:rPr>
          <w:lang w:val="bg-BG"/>
        </w:rPr>
        <w:t>академична длъжност, научна степен, трите имена – месторабота</w:t>
      </w:r>
    </w:p>
    <w:p w:rsidR="005C5ADC" w:rsidRDefault="005C5ADC" w:rsidP="005C5ADC">
      <w:pPr>
        <w:tabs>
          <w:tab w:val="left" w:pos="0"/>
        </w:tabs>
        <w:spacing w:line="276" w:lineRule="auto"/>
        <w:ind w:left="1134"/>
        <w:jc w:val="both"/>
      </w:pPr>
      <w:r>
        <w:rPr>
          <w:lang w:val="bg-BG"/>
        </w:rPr>
        <w:t>академична длъжност, научна степен, трите имена – месторабота</w:t>
      </w:r>
    </w:p>
    <w:p w:rsidR="00A24038" w:rsidRPr="00A24038" w:rsidRDefault="00A24038" w:rsidP="00295D6B">
      <w:pPr>
        <w:tabs>
          <w:tab w:val="left" w:pos="0"/>
        </w:tabs>
        <w:spacing w:line="276" w:lineRule="auto"/>
        <w:jc w:val="both"/>
        <w:rPr>
          <w:lang w:val="ru-RU"/>
        </w:rPr>
      </w:pPr>
      <w:r w:rsidRPr="00A24038">
        <w:rPr>
          <w:lang w:val="ru-RU"/>
        </w:rPr>
        <w:t>и резервни членове:</w:t>
      </w:r>
    </w:p>
    <w:p w:rsidR="00295D6B" w:rsidRDefault="00295D6B" w:rsidP="00295D6B">
      <w:pPr>
        <w:tabs>
          <w:tab w:val="left" w:pos="0"/>
        </w:tabs>
        <w:spacing w:line="276" w:lineRule="auto"/>
        <w:ind w:left="1134"/>
        <w:jc w:val="both"/>
      </w:pPr>
      <w:r>
        <w:rPr>
          <w:lang w:val="bg-BG"/>
        </w:rPr>
        <w:t>академична длъжност, научна степен, трите имена – месторабота</w:t>
      </w:r>
    </w:p>
    <w:p w:rsidR="00295D6B" w:rsidRDefault="00295D6B" w:rsidP="00295D6B">
      <w:pPr>
        <w:tabs>
          <w:tab w:val="left" w:pos="0"/>
        </w:tabs>
        <w:spacing w:line="276" w:lineRule="auto"/>
        <w:ind w:left="1134"/>
        <w:jc w:val="both"/>
      </w:pPr>
      <w:r>
        <w:rPr>
          <w:lang w:val="bg-BG"/>
        </w:rPr>
        <w:t>академична длъжност, научна степен, трите имена – месторабота</w:t>
      </w:r>
    </w:p>
    <w:p w:rsidR="0022573A" w:rsidRDefault="0022573A" w:rsidP="00295D6B">
      <w:pPr>
        <w:tabs>
          <w:tab w:val="left" w:pos="0"/>
        </w:tabs>
        <w:spacing w:line="276" w:lineRule="auto"/>
        <w:jc w:val="both"/>
        <w:rPr>
          <w:lang w:val="ru-RU"/>
        </w:rPr>
      </w:pPr>
    </w:p>
    <w:p w:rsidR="0048165A" w:rsidRDefault="0048165A" w:rsidP="00295D6B">
      <w:pPr>
        <w:tabs>
          <w:tab w:val="left" w:pos="0"/>
        </w:tabs>
        <w:jc w:val="both"/>
      </w:pPr>
    </w:p>
    <w:p w:rsidR="00E24080" w:rsidRDefault="00E24080" w:rsidP="00295D6B">
      <w:pPr>
        <w:tabs>
          <w:tab w:val="left" w:pos="0"/>
        </w:tabs>
        <w:jc w:val="both"/>
      </w:pPr>
    </w:p>
    <w:p w:rsidR="00E24080" w:rsidRPr="00E24080" w:rsidRDefault="00E24080" w:rsidP="00295D6B">
      <w:pPr>
        <w:tabs>
          <w:tab w:val="left" w:pos="0"/>
        </w:tabs>
        <w:jc w:val="both"/>
      </w:pPr>
    </w:p>
    <w:p w:rsidR="0048165A" w:rsidRDefault="0048165A" w:rsidP="00295D6B">
      <w:pPr>
        <w:tabs>
          <w:tab w:val="left" w:pos="0"/>
        </w:tabs>
        <w:jc w:val="both"/>
        <w:rPr>
          <w:lang w:val="ru-RU"/>
        </w:rPr>
      </w:pPr>
    </w:p>
    <w:p w:rsidR="0048165A" w:rsidRPr="00082ABA" w:rsidRDefault="0048165A" w:rsidP="00295D6B">
      <w:pPr>
        <w:tabs>
          <w:tab w:val="left" w:pos="0"/>
        </w:tabs>
        <w:jc w:val="both"/>
        <w:rPr>
          <w:lang w:val="ru-RU"/>
        </w:rPr>
      </w:pPr>
    </w:p>
    <w:p w:rsidR="007D5BB3" w:rsidRDefault="007D5BB3" w:rsidP="00295D6B">
      <w:pPr>
        <w:tabs>
          <w:tab w:val="left" w:pos="0"/>
        </w:tabs>
        <w:jc w:val="both"/>
        <w:rPr>
          <w:lang w:val="bg-BG"/>
        </w:rPr>
      </w:pPr>
      <w:r>
        <w:rPr>
          <w:lang w:val="bg-BG"/>
        </w:rPr>
        <w:t xml:space="preserve">София, </w:t>
      </w:r>
      <w:r w:rsidR="00295D6B">
        <w:rPr>
          <w:lang w:val="bg-BG"/>
        </w:rPr>
        <w:t>??</w:t>
      </w:r>
      <w:r w:rsidR="0022573A" w:rsidRPr="00082ABA">
        <w:rPr>
          <w:lang w:val="ru-RU"/>
        </w:rPr>
        <w:t>.</w:t>
      </w:r>
      <w:r w:rsidR="00295D6B">
        <w:rPr>
          <w:lang w:val="bg-BG"/>
        </w:rPr>
        <w:t>??</w:t>
      </w:r>
      <w:r w:rsidR="00E24080">
        <w:rPr>
          <w:lang w:val="ru-RU"/>
        </w:rPr>
        <w:t>.</w:t>
      </w:r>
      <w:r w:rsidR="00295D6B">
        <w:rPr>
          <w:lang w:val="ru-RU"/>
        </w:rPr>
        <w:t>????</w:t>
      </w:r>
      <w:r w:rsidR="0022573A" w:rsidRPr="00082ABA">
        <w:rPr>
          <w:lang w:val="ru-RU"/>
        </w:rPr>
        <w:t xml:space="preserve"> г.</w:t>
      </w:r>
      <w:r w:rsidR="0048165A">
        <w:rPr>
          <w:lang w:val="ru-RU"/>
        </w:rPr>
        <w:t xml:space="preserve"> </w:t>
      </w:r>
      <w:r w:rsidR="0048165A">
        <w:rPr>
          <w:lang w:val="ru-RU"/>
        </w:rPr>
        <w:tab/>
      </w:r>
      <w:r w:rsidR="0048165A">
        <w:rPr>
          <w:lang w:val="ru-RU"/>
        </w:rPr>
        <w:tab/>
      </w:r>
      <w:r w:rsidR="0048165A">
        <w:rPr>
          <w:lang w:val="ru-RU"/>
        </w:rPr>
        <w:tab/>
      </w:r>
      <w:r w:rsidR="0048165A">
        <w:rPr>
          <w:lang w:val="ru-RU"/>
        </w:rPr>
        <w:tab/>
      </w:r>
      <w:r w:rsidR="0048165A">
        <w:rPr>
          <w:lang w:val="ru-RU"/>
        </w:rPr>
        <w:tab/>
      </w:r>
      <w:r w:rsidR="0048165A">
        <w:rPr>
          <w:lang w:val="ru-RU"/>
        </w:rPr>
        <w:tab/>
      </w:r>
      <w:r>
        <w:rPr>
          <w:lang w:val="bg-BG"/>
        </w:rPr>
        <w:t>Р-Л СЕКЦИЯ</w:t>
      </w:r>
      <w:r w:rsidR="0048165A">
        <w:rPr>
          <w:lang w:val="bg-BG"/>
        </w:rPr>
        <w:t>:</w:t>
      </w:r>
    </w:p>
    <w:p w:rsidR="007D5BB3" w:rsidRDefault="007D5BB3" w:rsidP="00295D6B">
      <w:pPr>
        <w:tabs>
          <w:tab w:val="left" w:pos="0"/>
        </w:tabs>
        <w:jc w:val="both"/>
        <w:rPr>
          <w:lang w:val="bg-BG"/>
        </w:rPr>
      </w:pPr>
    </w:p>
    <w:p w:rsidR="0022573A" w:rsidRPr="007D5BB3" w:rsidRDefault="0048165A" w:rsidP="00295D6B">
      <w:pPr>
        <w:tabs>
          <w:tab w:val="left" w:pos="0"/>
        </w:tabs>
        <w:ind w:left="5672" w:firstLine="709"/>
        <w:jc w:val="both"/>
        <w:rPr>
          <w:lang w:val="ru-RU"/>
        </w:rPr>
      </w:pPr>
      <w:r>
        <w:rPr>
          <w:lang w:val="bg-BG"/>
        </w:rPr>
        <w:t>/</w:t>
      </w:r>
      <w:r w:rsidR="00295D6B">
        <w:rPr>
          <w:lang w:val="bg-BG"/>
        </w:rPr>
        <w:t>???????????</w:t>
      </w:r>
      <w:r>
        <w:rPr>
          <w:lang w:val="bg-BG"/>
        </w:rPr>
        <w:t>/</w:t>
      </w:r>
    </w:p>
    <w:sectPr w:rsidR="0022573A" w:rsidRPr="007D5BB3" w:rsidSect="00295D6B">
      <w:footnotePr>
        <w:pos w:val="beneathText"/>
      </w:footnotePr>
      <w:pgSz w:w="11905" w:h="16837"/>
      <w:pgMar w:top="1134" w:right="127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BA"/>
    <w:rsid w:val="00082ABA"/>
    <w:rsid w:val="000F3E2B"/>
    <w:rsid w:val="001D2B5C"/>
    <w:rsid w:val="0022573A"/>
    <w:rsid w:val="00241F03"/>
    <w:rsid w:val="00295D6B"/>
    <w:rsid w:val="0037714F"/>
    <w:rsid w:val="0048165A"/>
    <w:rsid w:val="00495097"/>
    <w:rsid w:val="004A08D5"/>
    <w:rsid w:val="005C5ADC"/>
    <w:rsid w:val="00675ABA"/>
    <w:rsid w:val="007D5BB3"/>
    <w:rsid w:val="00861CA1"/>
    <w:rsid w:val="009C72CD"/>
    <w:rsid w:val="00A24038"/>
    <w:rsid w:val="00AB2CA2"/>
    <w:rsid w:val="00CB454F"/>
    <w:rsid w:val="00DC7A73"/>
    <w:rsid w:val="00E24080"/>
    <w:rsid w:val="00E909BA"/>
    <w:rsid w:val="00F1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CD370-672C-41CB-B9E5-AD32F3AE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bsatz-Standardschriftart">
    <w:name w:val="Absatz-Standardschriftart"/>
  </w:style>
  <w:style w:type="character" w:styleId="DefaultParagraphFont0">
    <w:name w:val="Default Paragraph Font"/>
  </w:style>
  <w:style w:type="character" w:customStyle="1" w:styleId="a">
    <w:name w:val="Шрифт на абзаца по подразбиране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2">
    <w:name w:val="Шрифт на абзаца по подразбиране2"/>
  </w:style>
  <w:style w:type="character" w:customStyle="1" w:styleId="newdocreference">
    <w:name w:val="newdocreference"/>
    <w:basedOn w:val="2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eb">
    <w:name w:val="Нормален (Web)"/>
    <w:basedOn w:val="Normal"/>
    <w:pPr>
      <w:spacing w:before="280" w:after="28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 Char"/>
    <w:basedOn w:val="Normal"/>
    <w:rsid w:val="00A24038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>IICT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Valeri Georgiev</dc:creator>
  <cp:keywords/>
  <cp:lastModifiedBy>admin</cp:lastModifiedBy>
  <cp:revision>2</cp:revision>
  <cp:lastPrinted>2012-12-11T14:24:00Z</cp:lastPrinted>
  <dcterms:created xsi:type="dcterms:W3CDTF">2021-05-31T08:45:00Z</dcterms:created>
  <dcterms:modified xsi:type="dcterms:W3CDTF">2021-05-31T08:45:00Z</dcterms:modified>
</cp:coreProperties>
</file>